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0AA9" w14:textId="77777777" w:rsidR="00D670EC" w:rsidRPr="00D670EC" w:rsidRDefault="00D670EC" w:rsidP="00D670EC">
      <w:pPr>
        <w:spacing w:after="0" w:line="240" w:lineRule="auto"/>
        <w:ind w:left="4247" w:firstLine="709"/>
        <w:rPr>
          <w:b/>
          <w:bCs/>
        </w:rPr>
      </w:pPr>
      <w:r>
        <w:t>Spett.le</w:t>
      </w:r>
      <w:r>
        <w:tab/>
      </w:r>
      <w:r>
        <w:tab/>
      </w:r>
      <w:r w:rsidRPr="00D670EC">
        <w:rPr>
          <w:b/>
          <w:bCs/>
        </w:rPr>
        <w:t>AZIENDA MUNICIPALE GAS S.p.A.</w:t>
      </w:r>
    </w:p>
    <w:p w14:paraId="668F6860" w14:textId="77777777" w:rsidR="00D670EC" w:rsidRDefault="00D670EC" w:rsidP="00D670EC">
      <w:pPr>
        <w:spacing w:after="0" w:line="240" w:lineRule="auto"/>
        <w:ind w:left="4247" w:firstLine="709"/>
      </w:pPr>
      <w:r>
        <w:tab/>
      </w:r>
      <w:r>
        <w:tab/>
        <w:t>Via Accolti Gil Z.I.</w:t>
      </w:r>
    </w:p>
    <w:p w14:paraId="4DA1C39A" w14:textId="392A1D8D" w:rsidR="00D670EC" w:rsidRDefault="00D670EC" w:rsidP="00D670EC">
      <w:pPr>
        <w:spacing w:after="0" w:line="240" w:lineRule="auto"/>
        <w:ind w:left="4247" w:firstLine="709"/>
      </w:pPr>
      <w:r>
        <w:tab/>
      </w:r>
      <w:r>
        <w:tab/>
        <w:t>70132</w:t>
      </w:r>
      <w:r>
        <w:tab/>
        <w:t xml:space="preserve">BARI </w:t>
      </w:r>
    </w:p>
    <w:p w14:paraId="2D7B60DF" w14:textId="77777777" w:rsidR="00D670EC" w:rsidRDefault="00D670EC" w:rsidP="00D670EC"/>
    <w:p w14:paraId="4068E3B1" w14:textId="77777777" w:rsidR="00D670EC" w:rsidRDefault="00D670EC" w:rsidP="00D670EC"/>
    <w:p w14:paraId="30C2040B" w14:textId="77777777" w:rsidR="00D670EC" w:rsidRDefault="00D670EC" w:rsidP="00D670EC"/>
    <w:p w14:paraId="45815498" w14:textId="0EDF792A" w:rsidR="00D670EC" w:rsidRDefault="00D670EC" w:rsidP="00D670EC">
      <w:pPr>
        <w:rPr>
          <w:b/>
          <w:bCs/>
          <w:i/>
          <w:iCs/>
        </w:rPr>
      </w:pPr>
      <w:r w:rsidRPr="00644050">
        <w:rPr>
          <w:b/>
          <w:bCs/>
          <w:i/>
          <w:iCs/>
        </w:rPr>
        <w:t>OGGETTO: Dichiarazione assenza conflitti interessi</w:t>
      </w:r>
      <w:r w:rsidR="00644050">
        <w:rPr>
          <w:b/>
          <w:bCs/>
          <w:i/>
          <w:iCs/>
        </w:rPr>
        <w:t>.</w:t>
      </w:r>
      <w:r w:rsidRPr="00644050">
        <w:rPr>
          <w:b/>
          <w:bCs/>
          <w:i/>
          <w:iCs/>
        </w:rPr>
        <w:t xml:space="preserve"> </w:t>
      </w:r>
    </w:p>
    <w:p w14:paraId="6D3AC864" w14:textId="1B5334EA" w:rsidR="001546BB" w:rsidRPr="001546BB" w:rsidRDefault="001546BB" w:rsidP="00D670EC">
      <w:r w:rsidRPr="001546BB">
        <w:t xml:space="preserve">Rif.: </w:t>
      </w:r>
      <w:r w:rsidR="00B04A4F" w:rsidRPr="00B04A4F">
        <w:rPr>
          <w:u w:val="single"/>
        </w:rPr>
        <w:t xml:space="preserve">affidamento </w:t>
      </w:r>
      <w:r w:rsidR="00373898">
        <w:rPr>
          <w:u w:val="single"/>
        </w:rPr>
        <w:t>……………….</w:t>
      </w:r>
    </w:p>
    <w:p w14:paraId="782B1C80" w14:textId="77777777" w:rsidR="00D670EC" w:rsidRDefault="00D670EC" w:rsidP="00D670EC"/>
    <w:p w14:paraId="448BD695" w14:textId="0E43E79A" w:rsidR="00D670EC" w:rsidRDefault="00D670EC" w:rsidP="00442C46">
      <w:pPr>
        <w:jc w:val="both"/>
      </w:pPr>
      <w:r>
        <w:t xml:space="preserve">Il sottoscritto ……………………………………………………………………………, nato a …………………………………….., il……………………. e residente in ………………………………………………, </w:t>
      </w:r>
      <w:r w:rsidR="00605EE3" w:rsidRPr="00605EE3">
        <w:t>in qualità di …………………………. dell’operatore economico ……………………….......…................................con sede in ............................................ Provincia ................ Via ..……………………….................................………………………………….</w:t>
      </w:r>
    </w:p>
    <w:p w14:paraId="43B3E274" w14:textId="0AF30360" w:rsidR="00D670EC" w:rsidRDefault="00D670EC" w:rsidP="005A2547">
      <w:pPr>
        <w:jc w:val="both"/>
      </w:pPr>
      <w:r>
        <w:t>ai fini dell’osservanza delle disposizioni di legge in materia di conflitto di interessi, delle linee guida e delle procedure che regolamentano detto ambito promosse da codesta Azienda, in armonia con il Modello Organizzativo ex D.Lgs. 231/2001 adottato da</w:t>
      </w:r>
      <w:r w:rsidR="005A2547">
        <w:t>lla medesima</w:t>
      </w:r>
      <w:r>
        <w:t>, consapevole delle responsabilità derivanti da dichiarazioni non veritiere</w:t>
      </w:r>
    </w:p>
    <w:p w14:paraId="67034B30" w14:textId="77777777" w:rsidR="00D670EC" w:rsidRDefault="00D670EC" w:rsidP="005A2547">
      <w:pPr>
        <w:jc w:val="center"/>
      </w:pPr>
      <w:r>
        <w:t>DICHIARA</w:t>
      </w:r>
    </w:p>
    <w:p w14:paraId="0468627B" w14:textId="77777777" w:rsidR="00D670EC" w:rsidRDefault="00D670EC" w:rsidP="005A2547">
      <w:pPr>
        <w:jc w:val="both"/>
      </w:pPr>
      <w:r>
        <w:t>di non versare in situazioni di incompatibilità né in condizioni di conflitto di interessi anche potenziale alla data odierna, impegnandosi a comunicarne l’eventuale futura insorgenza.</w:t>
      </w:r>
    </w:p>
    <w:p w14:paraId="54E698A2" w14:textId="77777777" w:rsidR="00D670EC" w:rsidRDefault="00D670EC" w:rsidP="00D670EC">
      <w:r>
        <w:t xml:space="preserve">Data, </w:t>
      </w:r>
    </w:p>
    <w:p w14:paraId="4C808F41" w14:textId="77777777" w:rsidR="00D670EC" w:rsidRDefault="00D670EC" w:rsidP="00D670EC"/>
    <w:p w14:paraId="423874BD" w14:textId="2D7A6BA6" w:rsidR="00D14E57" w:rsidRDefault="00D670EC" w:rsidP="00D670EC">
      <w:r>
        <w:t>firma</w:t>
      </w:r>
    </w:p>
    <w:sectPr w:rsidR="00D14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EC"/>
    <w:rsid w:val="001546BB"/>
    <w:rsid w:val="003155FC"/>
    <w:rsid w:val="00373898"/>
    <w:rsid w:val="00442C46"/>
    <w:rsid w:val="005A2547"/>
    <w:rsid w:val="00605EE3"/>
    <w:rsid w:val="00644050"/>
    <w:rsid w:val="00B04A4F"/>
    <w:rsid w:val="00D14E57"/>
    <w:rsid w:val="00D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3682"/>
  <w15:chartTrackingRefBased/>
  <w15:docId w15:val="{AA92FE7A-20CF-4BDD-BD78-0662EB2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Zotti</dc:creator>
  <cp:keywords/>
  <dc:description/>
  <cp:lastModifiedBy>Maria Antonietta Zotti</cp:lastModifiedBy>
  <cp:revision>9</cp:revision>
  <dcterms:created xsi:type="dcterms:W3CDTF">2022-09-02T07:14:00Z</dcterms:created>
  <dcterms:modified xsi:type="dcterms:W3CDTF">2023-11-29T11:21:00Z</dcterms:modified>
</cp:coreProperties>
</file>